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76342169" w:rsidR="00DF6510" w:rsidRPr="00FC0622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D20D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6B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0D68202C" w14:textId="47B3072D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922873">
        <w:rPr>
          <w:rFonts w:ascii="Times New Roman" w:hAnsi="Times New Roman" w:cs="Times New Roman"/>
          <w:sz w:val="24"/>
          <w:szCs w:val="24"/>
        </w:rPr>
        <w:t>03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922873">
        <w:rPr>
          <w:rFonts w:ascii="Times New Roman" w:hAnsi="Times New Roman" w:cs="Times New Roman"/>
          <w:sz w:val="24"/>
          <w:szCs w:val="24"/>
        </w:rPr>
        <w:t>ное</w:t>
      </w:r>
      <w:r w:rsidR="00727BFC">
        <w:rPr>
          <w:rFonts w:ascii="Times New Roman" w:hAnsi="Times New Roman" w:cs="Times New Roman"/>
          <w:sz w:val="24"/>
          <w:szCs w:val="24"/>
        </w:rPr>
        <w:t>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 xml:space="preserve">, </w:t>
      </w:r>
      <w:r w:rsidR="00FC068B" w:rsidRPr="00441D39">
        <w:rPr>
          <w:rFonts w:ascii="Times New Roman" w:hAnsi="Times New Roman" w:cs="Times New Roman"/>
          <w:sz w:val="24"/>
          <w:szCs w:val="24"/>
        </w:rPr>
        <w:t>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70B19046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r w:rsidRPr="00EC6BC7">
        <w:rPr>
          <w:rFonts w:ascii="Times New Roman" w:hAnsi="Times New Roman" w:cs="Times New Roman"/>
          <w:sz w:val="24"/>
          <w:szCs w:val="24"/>
        </w:rPr>
        <w:t>в 1</w:t>
      </w:r>
      <w:r w:rsidR="00AE521B" w:rsidRPr="00EC6BC7">
        <w:rPr>
          <w:rFonts w:ascii="Times New Roman" w:hAnsi="Times New Roman" w:cs="Times New Roman"/>
          <w:sz w:val="24"/>
          <w:szCs w:val="24"/>
        </w:rPr>
        <w:t>6</w:t>
      </w:r>
      <w:r w:rsidR="00D23248" w:rsidRPr="00EC6BC7">
        <w:rPr>
          <w:rFonts w:ascii="Times New Roman" w:hAnsi="Times New Roman" w:cs="Times New Roman"/>
          <w:sz w:val="24"/>
          <w:szCs w:val="24"/>
        </w:rPr>
        <w:t>:00</w:t>
      </w:r>
      <w:r w:rsidRPr="00EC6BC7">
        <w:rPr>
          <w:rFonts w:ascii="Times New Roman" w:hAnsi="Times New Roman" w:cs="Times New Roman"/>
          <w:sz w:val="24"/>
          <w:szCs w:val="24"/>
        </w:rPr>
        <w:t xml:space="preserve"> ч. и</w:t>
      </w:r>
      <w:r w:rsidRPr="00441D39">
        <w:rPr>
          <w:rFonts w:ascii="Times New Roman" w:hAnsi="Times New Roman" w:cs="Times New Roman"/>
          <w:sz w:val="24"/>
          <w:szCs w:val="24"/>
        </w:rPr>
        <w:t xml:space="preserve">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282DFC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1C6C27F" w14:textId="1863D193" w:rsidR="004C01B2" w:rsidRDefault="004C01B2" w:rsidP="0010014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Hlk145093609"/>
      <w:bookmarkEnd w:id="1"/>
      <w:r w:rsidRP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</w:t>
      </w:r>
      <w:r w:rsidR="00032D2B" w:rsidRP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заместващи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а листа</w:t>
      </w:r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 тур за кмет на община</w:t>
      </w:r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</w:t>
      </w:r>
    </w:p>
    <w:p w14:paraId="307BDB53" w14:textId="06918691" w:rsidR="00101C66" w:rsidRPr="001242B0" w:rsidRDefault="00E4341F" w:rsidP="0010014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2B0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съставите на СИК в община Искър</w:t>
      </w:r>
    </w:p>
    <w:bookmarkEnd w:id="2"/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2B0923CB" w14:textId="77777777" w:rsidR="00192754" w:rsidRDefault="00192754" w:rsidP="00FC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E1975A7" w14:textId="292256B4" w:rsidR="00FC0622" w:rsidRDefault="00FC0622" w:rsidP="00FC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0</w:t>
      </w:r>
      <w:r w:rsidR="00032D2B"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93</w:t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032D2B"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03</w:t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</w:t>
      </w:r>
      <w:r w:rsidR="00032D2B"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1</w:t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.2023 г.</w:t>
      </w:r>
    </w:p>
    <w:p w14:paraId="71C352F8" w14:textId="6B72991D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заместващи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49398AA" w14:textId="77EF87C9" w:rsidR="004C6FC0" w:rsidRPr="00162E13" w:rsidRDefault="00FC0622" w:rsidP="00192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032D2B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/</w:t>
      </w:r>
      <w:r w:rsidR="00032D2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32D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г. от 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</w:t>
      </w:r>
      <w:r w:rsid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 /БЪЛГАРСКИ ВЪЗХОД, ВМРО, ЛЕВИЦАТА!/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32D2B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кандидатск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032D2B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лист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032D2B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община</w:t>
      </w:r>
      <w:r w:rsidR="00B73AA8"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 в изборите на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втори тур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4C6FC0" w:rsidRP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заведено под № 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006</w:t>
      </w:r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2.1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.2023 г. във входящия регистър на предложени за регистрация </w:t>
      </w:r>
      <w:proofErr w:type="spellStart"/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  по чл. 118, ал. 1, 4 и 5 от Изборния кодекс.</w:t>
      </w:r>
    </w:p>
    <w:p w14:paraId="1FDAD728" w14:textId="77777777" w:rsidR="00FC0622" w:rsidRDefault="00FC0622" w:rsidP="0019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14:paraId="275792E2" w14:textId="43CDD512" w:rsidR="00AF76B5" w:rsidRPr="00AF76B5" w:rsidRDefault="00AF76B5" w:rsidP="00192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за регистрация на заместващи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 в изборите</w:t>
      </w:r>
    </w:p>
    <w:p w14:paraId="297CEBE1" w14:textId="77777777" w:rsidR="00FC0622" w:rsidRPr="00162E13" w:rsidRDefault="00FC0622" w:rsidP="0019275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3871E21E" w14:textId="77777777" w:rsidR="00FC0622" w:rsidRPr="00162E13" w:rsidRDefault="00FC0622" w:rsidP="001927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с имената и ЕГН/ЛН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на хартия в 1 екземпляр и на технически носител в EXCEL формат;</w:t>
      </w:r>
    </w:p>
    <w:p w14:paraId="03FC6867" w14:textId="5E5BC274" w:rsidR="00FC0622" w:rsidRPr="00162E13" w:rsidRDefault="00FC0622" w:rsidP="0019275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Декларация-приложение № 74-МИ от изборните книжа – </w:t>
      </w:r>
      <w:r w:rsidR="00AF76B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0F0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броя.</w:t>
      </w:r>
    </w:p>
    <w:p w14:paraId="053DE02F" w14:textId="77777777" w:rsidR="00FC0622" w:rsidRPr="00162E13" w:rsidRDefault="00FC0622" w:rsidP="0019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2594-МИ/04.10.2023 г. на ЦИК, Общинска избирателна комисия - </w:t>
      </w:r>
      <w:r w:rsidRPr="005639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Искър</w:t>
      </w:r>
    </w:p>
    <w:p w14:paraId="31CE175C" w14:textId="77777777" w:rsidR="00FC0622" w:rsidRDefault="00FC0622" w:rsidP="00FC06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3E512467" w14:textId="402F2585" w:rsidR="008F5531" w:rsidRPr="008F5531" w:rsidRDefault="008F5531" w:rsidP="001927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55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застъпник Никол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Владиславова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Цанова, с ЕГН </w:t>
      </w:r>
      <w:r w:rsidR="007F5A7B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1273515" w14:textId="79BCDF8A" w:rsidR="00FC0622" w:rsidRDefault="00FC0622" w:rsidP="001927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F76B5"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заместващ </w:t>
      </w:r>
      <w:r w:rsidR="008F5531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</w:t>
      </w:r>
      <w:r w:rsidR="00B73AA8"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8F553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AF76B5"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 листа за кмет на община, за участие в изборите на втори тур в община Искър</w:t>
      </w:r>
      <w:r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14:paraId="688BEF3D" w14:textId="77777777" w:rsidR="00192754" w:rsidRDefault="00192754" w:rsidP="00192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5DB66F1" w14:textId="77777777" w:rsidR="00192754" w:rsidRPr="00192754" w:rsidRDefault="00192754" w:rsidP="00192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827"/>
        <w:gridCol w:w="2274"/>
      </w:tblGrid>
      <w:tr w:rsidR="00FC0622" w:rsidRPr="00162E13" w14:paraId="03551BFF" w14:textId="77777777" w:rsidTr="00192754">
        <w:trPr>
          <w:trHeight w:val="525"/>
        </w:trPr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2C3FB9" w14:textId="77777777" w:rsidR="00FC0622" w:rsidRPr="00192754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  <w:r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№ по ред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54E8E" w14:textId="77777777" w:rsidR="00FC0622" w:rsidRPr="00192754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3A030" w14:textId="77777777" w:rsidR="00FC0622" w:rsidRPr="00192754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ЕГН на застъпника</w:t>
            </w:r>
          </w:p>
        </w:tc>
      </w:tr>
      <w:tr w:rsidR="0018362F" w:rsidRPr="00162E13" w14:paraId="70690198" w14:textId="77777777" w:rsidTr="00BA1EC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2D540" w14:textId="06793752" w:rsidR="0018362F" w:rsidRPr="00162E13" w:rsidRDefault="00AF76B5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2C00EC" w14:textId="4BA0684D" w:rsidR="0018362F" w:rsidRPr="0018362F" w:rsidRDefault="00AF76B5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Евгениев Атанасов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2C1D34" w14:textId="1E0405F5" w:rsidR="0018362F" w:rsidRPr="0018362F" w:rsidRDefault="007F5A7B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14:paraId="2FFFACC8" w14:textId="77777777" w:rsidR="00192754" w:rsidRDefault="00192754" w:rsidP="0019275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29609E" w14:textId="79A9F0FC" w:rsidR="00DE6726" w:rsidRPr="00192754" w:rsidRDefault="008F5531" w:rsidP="001927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55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ОТКАЗВА</w:t>
      </w:r>
      <w:r w:rsid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регистрира Венера Георгиева Стоилова с ЕГН </w:t>
      </w:r>
      <w:r w:rsidR="007F5A7B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 w:rsid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, тъй като е регистрирана като застъпник от ПП „Движение за права и свободи-ДПС“.</w:t>
      </w:r>
    </w:p>
    <w:p w14:paraId="6EC45791" w14:textId="25F921FC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7D6038CD" w14:textId="77777777" w:rsidR="00FC0622" w:rsidRPr="00064720" w:rsidRDefault="00FC0622" w:rsidP="00192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6F701CA9" w14:textId="77777777" w:rsidR="00FC0622" w:rsidRPr="00FC0622" w:rsidRDefault="00FC0622" w:rsidP="001927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3B0879E7" w14:textId="77777777" w:rsidR="00FC0622" w:rsidRPr="00FC0622" w:rsidRDefault="00FC0622" w:rsidP="001927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F396C28" w14:textId="77777777" w:rsidR="00FC0622" w:rsidRPr="00FC0622" w:rsidRDefault="00FC0622" w:rsidP="001927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68F7212E" w14:textId="77777777" w:rsidR="00FC0622" w:rsidRDefault="00FC0622" w:rsidP="001927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1A99D147" w14:textId="77777777" w:rsidR="00101C66" w:rsidRDefault="00101C66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6D9D17" w14:textId="4C26D881" w:rsidR="004C6FC0" w:rsidRDefault="004C6FC0" w:rsidP="00752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09</w:t>
      </w:r>
      <w:r w:rsidR="00BE65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</w:p>
    <w:p w14:paraId="3A8D01EB" w14:textId="5CC9038C" w:rsidR="004C6FC0" w:rsidRDefault="004C6FC0" w:rsidP="004C6F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C6F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Искър, 03.11.2023 г.</w:t>
      </w:r>
    </w:p>
    <w:p w14:paraId="491BEB79" w14:textId="0ECCD7CD" w:rsidR="004C6FC0" w:rsidRPr="00162E13" w:rsidRDefault="004C6FC0" w:rsidP="004C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2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заместващи </w:t>
      </w:r>
      <w:proofErr w:type="spellStart"/>
      <w:r w:rsidRP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</w:p>
    <w:p w14:paraId="4F254CB5" w14:textId="3E46FF53" w:rsidR="004C6FC0" w:rsidRPr="00162E13" w:rsidRDefault="004C6FC0" w:rsidP="004C6F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24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524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г. от </w:t>
      </w:r>
      <w:r w:rsidR="007524AE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ОБЩИНА“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кандидатск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 в изборите на втори тур,</w:t>
      </w:r>
      <w:r w:rsidRP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00</w:t>
      </w:r>
      <w:r w:rsidR="007524AE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7524A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.2023 г. във входящия регистър на предложени за регистрация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  по чл. 118, ал. 1, 4 и 5 от Изборния кодекс.</w:t>
      </w:r>
    </w:p>
    <w:p w14:paraId="64FCAE18" w14:textId="77777777" w:rsidR="004C6FC0" w:rsidRDefault="004C6FC0" w:rsidP="004C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14:paraId="4CAFAF9A" w14:textId="14F5B768" w:rsidR="004C6FC0" w:rsidRPr="00AF76B5" w:rsidRDefault="007524AE" w:rsidP="001001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регистрация на заместващи </w:t>
      </w:r>
      <w:proofErr w:type="spellStart"/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 в изборите</w:t>
      </w:r>
    </w:p>
    <w:p w14:paraId="0AF07B78" w14:textId="0DC8A60F" w:rsidR="004C6FC0" w:rsidRPr="00162E13" w:rsidRDefault="004C6FC0" w:rsidP="0010014F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r w:rsidR="007524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2 бр.</w:t>
      </w:r>
    </w:p>
    <w:p w14:paraId="46BD59E0" w14:textId="77777777" w:rsidR="004C6FC0" w:rsidRPr="00162E13" w:rsidRDefault="004C6FC0" w:rsidP="00100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с имената и ЕГН/ЛН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на хартия в 1 екземпляр и на технически носител в EXCEL формат;</w:t>
      </w:r>
    </w:p>
    <w:p w14:paraId="692DB173" w14:textId="0E829AE9" w:rsidR="004C6FC0" w:rsidRDefault="004C6FC0" w:rsidP="0010014F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Декларация-приложение № 74-МИ от изборните книжа – </w:t>
      </w:r>
      <w:r w:rsidR="007524A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броя.</w:t>
      </w:r>
    </w:p>
    <w:p w14:paraId="18FD8922" w14:textId="77777777" w:rsidR="004C6FC0" w:rsidRPr="00162E13" w:rsidRDefault="004C6FC0" w:rsidP="004C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2594-МИ/04.10.2023 г. на ЦИК, Общинска избирателна комисия - </w:t>
      </w:r>
      <w:r w:rsidRPr="005639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Искър</w:t>
      </w:r>
    </w:p>
    <w:p w14:paraId="3B8FCF5B" w14:textId="77777777" w:rsidR="004C6FC0" w:rsidRPr="00162E13" w:rsidRDefault="004C6FC0" w:rsidP="004C6F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17129F31" w14:textId="574C012F" w:rsidR="00EC6BC7" w:rsidRPr="00CB4E5A" w:rsidRDefault="004C6FC0" w:rsidP="00CB4E5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4E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CB4E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заместващи </w:t>
      </w:r>
      <w:proofErr w:type="spellStart"/>
      <w:r w:rsidRPr="00CB4E5A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</w:t>
      </w:r>
      <w:r w:rsidR="00DC346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CB4E5A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CB4E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 за кмет на община, за участие в изборите на втори тур в община Искър,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827"/>
        <w:gridCol w:w="2274"/>
      </w:tblGrid>
      <w:tr w:rsidR="004C6FC0" w:rsidRPr="00162E13" w14:paraId="34FFD830" w14:textId="77777777" w:rsidTr="0053216D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1D911" w14:textId="2FEFD85D" w:rsidR="004C6FC0" w:rsidRPr="00192754" w:rsidRDefault="00EC6BC7" w:rsidP="00532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 w:type="page"/>
            </w:r>
            <w:r w:rsidR="004C6FC0" w:rsidRPr="001927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C6FC0"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№ по ред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138D7" w14:textId="77777777" w:rsidR="004C6FC0" w:rsidRPr="00192754" w:rsidRDefault="004C6FC0" w:rsidP="00532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E7DE0" w14:textId="77777777" w:rsidR="004C6FC0" w:rsidRPr="00192754" w:rsidRDefault="004C6FC0" w:rsidP="00532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ЕГН на застъпника</w:t>
            </w:r>
          </w:p>
        </w:tc>
      </w:tr>
      <w:tr w:rsidR="007F5A7B" w:rsidRPr="00162E13" w14:paraId="7D3F4727" w14:textId="77777777" w:rsidTr="00F65599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56CCC" w14:textId="77777777" w:rsidR="007F5A7B" w:rsidRPr="00162E13" w:rsidRDefault="007F5A7B" w:rsidP="00532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FBB344" w14:textId="29E9AAE6" w:rsidR="007F5A7B" w:rsidRPr="0018362F" w:rsidRDefault="007F5A7B" w:rsidP="00532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Марияна Данчева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Голишарска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18F36B" w14:textId="00A4BCF2" w:rsidR="007F5A7B" w:rsidRPr="0018362F" w:rsidRDefault="007F5A7B" w:rsidP="00532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5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F5A7B" w:rsidRPr="00162E13" w14:paraId="07A18010" w14:textId="77777777" w:rsidTr="00F65599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99A9F6" w14:textId="77777777" w:rsidR="007F5A7B" w:rsidRDefault="007F5A7B" w:rsidP="00532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51A39E1" w14:textId="1913BA74" w:rsidR="007F5A7B" w:rsidRDefault="007F5A7B" w:rsidP="0053216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Росица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Свиленска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2B3BCA" w14:textId="259EDA66" w:rsidR="007F5A7B" w:rsidRDefault="007F5A7B" w:rsidP="0053216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7F5A7B" w:rsidRPr="00162E13" w14:paraId="07FAD423" w14:textId="77777777" w:rsidTr="00F65599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932901" w14:textId="3835A1BE" w:rsidR="007F5A7B" w:rsidRDefault="007F5A7B" w:rsidP="00532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98D684" w14:textId="49543A8C" w:rsidR="007F5A7B" w:rsidRDefault="007F5A7B" w:rsidP="0053216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Цветанов Цолов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6A66E9" w14:textId="151F2965" w:rsidR="007F5A7B" w:rsidRDefault="007F5A7B" w:rsidP="0053216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D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14:paraId="3F1CA563" w14:textId="08A1BD1F" w:rsidR="00CB4E5A" w:rsidRPr="00CB4E5A" w:rsidRDefault="00CB4E5A" w:rsidP="00CB4E5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4E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Отказва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регистрира Маргарит Красимиров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Пондев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ЕГН </w:t>
      </w:r>
      <w:r w:rsidR="00C34081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тъй като е регистриран като наблюдател.</w:t>
      </w:r>
    </w:p>
    <w:p w14:paraId="69381F4A" w14:textId="61999657" w:rsidR="004C6FC0" w:rsidRPr="00162E13" w:rsidRDefault="004C6FC0" w:rsidP="004C6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6092B531" w14:textId="77777777" w:rsidR="00192754" w:rsidRDefault="00192754" w:rsidP="004C6F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9155464" w14:textId="77777777" w:rsidR="004C6FC0" w:rsidRPr="00064720" w:rsidRDefault="004C6FC0" w:rsidP="004C6F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3253597E" w14:textId="77777777" w:rsidR="004C6FC0" w:rsidRPr="00FC0622" w:rsidRDefault="004C6FC0" w:rsidP="004C6F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429D1675" w14:textId="77777777" w:rsidR="004C6FC0" w:rsidRPr="00FC0622" w:rsidRDefault="004C6FC0" w:rsidP="004C6F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1F735E9F" w14:textId="77777777" w:rsidR="004C6FC0" w:rsidRPr="00FC0622" w:rsidRDefault="004C6FC0" w:rsidP="004C6F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2801C49E" w14:textId="77777777" w:rsidR="004C6FC0" w:rsidRDefault="004C6FC0" w:rsidP="004C6F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66E0A67B" w14:textId="77777777" w:rsidR="004C6FC0" w:rsidRDefault="004C6FC0" w:rsidP="004C6FC0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E060B9A" w14:textId="3CBB3BF9" w:rsidR="004C6FC0" w:rsidRDefault="001242B0" w:rsidP="001242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2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ВТОРА ТОЧКА</w:t>
      </w:r>
      <w:r w:rsidRPr="001242B0">
        <w:rPr>
          <w:rFonts w:ascii="Times New Roman" w:eastAsia="Times New Roman" w:hAnsi="Times New Roman" w:cs="Times New Roman"/>
          <w:color w:val="333333"/>
          <w:sz w:val="24"/>
          <w:szCs w:val="24"/>
        </w:rPr>
        <w:t>: след направените разисквания Общинска избирателна комисия-Искър прие следното</w:t>
      </w:r>
    </w:p>
    <w:p w14:paraId="1E2A5E5C" w14:textId="5E0E48C4" w:rsidR="001242B0" w:rsidRDefault="001242B0" w:rsidP="001242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09</w:t>
      </w:r>
      <w:r w:rsidR="00BE65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1242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Искър, 03.11.2023 г.</w:t>
      </w:r>
    </w:p>
    <w:p w14:paraId="3CB6A9E1" w14:textId="77777777" w:rsidR="001242B0" w:rsidRDefault="001242B0" w:rsidP="00124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EF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Промяна в съставите на СИК в община Искър.</w:t>
      </w:r>
    </w:p>
    <w:p w14:paraId="469FE9B1" w14:textId="77777777" w:rsidR="001242B0" w:rsidRPr="008E6377" w:rsidRDefault="001242B0" w:rsidP="00124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D4F3AE" w14:textId="4DB23623" w:rsidR="001242B0" w:rsidRPr="00E509C5" w:rsidRDefault="001242B0" w:rsidP="001242B0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предложение в ОИК-Искър с рег</w:t>
      </w:r>
      <w:r w:rsidRPr="00DE6726">
        <w:rPr>
          <w:rFonts w:ascii="Times New Roman" w:eastAsia="Times New Roman" w:hAnsi="Times New Roman" w:cs="Times New Roman"/>
          <w:color w:val="333333"/>
          <w:sz w:val="24"/>
          <w:szCs w:val="24"/>
        </w:rPr>
        <w:t>. №1</w:t>
      </w:r>
      <w:r w:rsidR="002E0295" w:rsidRPr="00DE6726">
        <w:rPr>
          <w:rFonts w:ascii="Times New Roman" w:eastAsia="Times New Roman" w:hAnsi="Times New Roman" w:cs="Times New Roman"/>
          <w:color w:val="333333"/>
          <w:sz w:val="24"/>
          <w:szCs w:val="24"/>
        </w:rPr>
        <w:t>60/0</w:t>
      </w:r>
      <w:r w:rsidRPr="00DE6726">
        <w:rPr>
          <w:rFonts w:ascii="Times New Roman" w:eastAsia="Times New Roman" w:hAnsi="Times New Roman" w:cs="Times New Roman"/>
          <w:color w:val="333333"/>
          <w:sz w:val="24"/>
          <w:szCs w:val="24"/>
        </w:rPr>
        <w:t>3.1</w:t>
      </w:r>
      <w:r w:rsidR="002E0295" w:rsidRPr="00DE672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DE6726">
        <w:rPr>
          <w:rFonts w:ascii="Times New Roman" w:eastAsia="Times New Roman" w:hAnsi="Times New Roman" w:cs="Times New Roman"/>
          <w:color w:val="333333"/>
          <w:sz w:val="24"/>
          <w:szCs w:val="24"/>
        </w:rPr>
        <w:t>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Pr="001242B0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ОБЩИНА“</w:t>
      </w: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Искър, за промяна в съставите на СИК, във връзка с произвеждане за изборите за общински </w:t>
      </w:r>
      <w:proofErr w:type="spellStart"/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Искър,</w:t>
      </w:r>
    </w:p>
    <w:p w14:paraId="24A6C9B1" w14:textId="4F73212F" w:rsidR="001242B0" w:rsidRPr="00E509C5" w:rsidRDefault="001242B0" w:rsidP="001242B0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5, чл. 89, чл. 92, чл. 95, чл. 96 от ИК, Решение №2378-МИ/12.09.2023 г. на ЦИК и Решение № 052-МИ/28.09.2023 г. на ОИК – Искър, Общинска избирателна комисия Искър</w:t>
      </w:r>
    </w:p>
    <w:p w14:paraId="2D9455EE" w14:textId="77777777" w:rsidR="001242B0" w:rsidRDefault="001242B0" w:rsidP="001242B0">
      <w:pPr>
        <w:shd w:val="clear" w:color="auto" w:fill="FFFFFF"/>
        <w:spacing w:after="15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509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14:paraId="66099255" w14:textId="271C4A9D" w:rsidR="001242B0" w:rsidRPr="00E509C5" w:rsidRDefault="001242B0" w:rsidP="001242B0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Милена Иванова Иванчева</w:t>
      </w: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ЕГН </w:t>
      </w:r>
      <w:r w:rsidR="00953AC6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 w:rsidR="00EC6B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</w:t>
      </w:r>
      <w:r w:rsidR="00263BC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="00EC6B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№152300</w:t>
      </w:r>
      <w:r w:rsidR="00263BC9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EC6BC7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83FBC25" w14:textId="26DD1255" w:rsidR="001242B0" w:rsidRPr="00E509C5" w:rsidRDefault="001242B0" w:rsidP="001242B0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</w:t>
      </w:r>
      <w:r w:rsidR="00EC6BC7">
        <w:rPr>
          <w:rFonts w:ascii="Times New Roman" w:eastAsia="Times New Roman" w:hAnsi="Times New Roman" w:cs="Times New Roman"/>
          <w:color w:val="333333"/>
          <w:sz w:val="24"/>
          <w:szCs w:val="24"/>
        </w:rPr>
        <w:t>Гергана Емилова Цекова</w:t>
      </w: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 </w:t>
      </w:r>
      <w:r w:rsidR="00953AC6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  <w:r w:rsidR="00EC6B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</w:t>
      </w:r>
      <w:r w:rsidR="00263BC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="00EC6B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№152300</w:t>
      </w:r>
      <w:r w:rsidR="00263BC9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EC6BC7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E509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021952E" w14:textId="77777777" w:rsidR="001242B0" w:rsidRPr="00FF53FC" w:rsidRDefault="001242B0" w:rsidP="001242B0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F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ОИК може да се обжалва в 3 /три/ дневен срок от обявяването му по реда на чл.88 от ИК пред ЦИК.</w:t>
      </w:r>
    </w:p>
    <w:p w14:paraId="60C769C4" w14:textId="1B8EC6F3" w:rsidR="00FC0622" w:rsidRDefault="00FC0622" w:rsidP="00DE67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4C01B2">
        <w:rPr>
          <w:rFonts w:ascii="Times New Roman" w:hAnsi="Times New Roman" w:cs="Times New Roman"/>
          <w:sz w:val="24"/>
          <w:szCs w:val="24"/>
        </w:rPr>
        <w:t>ите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D23248" w:rsidRPr="00DE6726">
        <w:rPr>
          <w:rFonts w:ascii="Times New Roman" w:hAnsi="Times New Roman" w:cs="Times New Roman"/>
          <w:sz w:val="24"/>
          <w:szCs w:val="24"/>
        </w:rPr>
        <w:t>1</w:t>
      </w:r>
      <w:r w:rsidR="00B73AA8" w:rsidRPr="00DE6726">
        <w:rPr>
          <w:rFonts w:ascii="Times New Roman" w:hAnsi="Times New Roman" w:cs="Times New Roman"/>
          <w:sz w:val="24"/>
          <w:szCs w:val="24"/>
        </w:rPr>
        <w:t>6</w:t>
      </w:r>
      <w:r w:rsidR="00D23248" w:rsidRPr="00DE6726">
        <w:rPr>
          <w:rFonts w:ascii="Times New Roman" w:hAnsi="Times New Roman" w:cs="Times New Roman"/>
          <w:sz w:val="24"/>
          <w:szCs w:val="24"/>
        </w:rPr>
        <w:t>:50</w:t>
      </w:r>
      <w:r w:rsidRPr="00DE6726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6268B368" w14:textId="0A1503CD" w:rsidR="00FC0622" w:rsidRDefault="00335D44" w:rsidP="00953A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  <w:bookmarkStart w:id="4" w:name="_GoBack"/>
      <w:bookmarkEnd w:id="4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192754">
      <w:footerReference w:type="default" r:id="rId9"/>
      <w:pgSz w:w="11906" w:h="16838"/>
      <w:pgMar w:top="851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9C7BB" w14:textId="77777777" w:rsidR="00D15CC6" w:rsidRDefault="00D15CC6" w:rsidP="000E7ABE">
      <w:pPr>
        <w:spacing w:after="0" w:line="240" w:lineRule="auto"/>
      </w:pPr>
      <w:r>
        <w:separator/>
      </w:r>
    </w:p>
  </w:endnote>
  <w:endnote w:type="continuationSeparator" w:id="0">
    <w:p w14:paraId="76F5BF99" w14:textId="77777777" w:rsidR="00D15CC6" w:rsidRDefault="00D15CC6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C6">
          <w:rPr>
            <w:noProof/>
          </w:rPr>
          <w:t>3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1E82F" w14:textId="77777777" w:rsidR="00D15CC6" w:rsidRDefault="00D15CC6" w:rsidP="000E7ABE">
      <w:pPr>
        <w:spacing w:after="0" w:line="240" w:lineRule="auto"/>
      </w:pPr>
      <w:r>
        <w:separator/>
      </w:r>
    </w:p>
  </w:footnote>
  <w:footnote w:type="continuationSeparator" w:id="0">
    <w:p w14:paraId="01CCB750" w14:textId="77777777" w:rsidR="00D15CC6" w:rsidRDefault="00D15CC6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206F5"/>
    <w:multiLevelType w:val="hybridMultilevel"/>
    <w:tmpl w:val="0D1C2E22"/>
    <w:lvl w:ilvl="0" w:tplc="CFD00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732F2"/>
    <w:multiLevelType w:val="hybridMultilevel"/>
    <w:tmpl w:val="FBDA96F8"/>
    <w:lvl w:ilvl="0" w:tplc="2CE6C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2A3D"/>
    <w:multiLevelType w:val="hybridMultilevel"/>
    <w:tmpl w:val="82E05948"/>
    <w:lvl w:ilvl="0" w:tplc="E7B49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2D2B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97838"/>
    <w:rsid w:val="000B24DA"/>
    <w:rsid w:val="000B3C44"/>
    <w:rsid w:val="000D4851"/>
    <w:rsid w:val="000D541F"/>
    <w:rsid w:val="000E0FD4"/>
    <w:rsid w:val="000E4347"/>
    <w:rsid w:val="000E7ABE"/>
    <w:rsid w:val="000F0A58"/>
    <w:rsid w:val="0010014F"/>
    <w:rsid w:val="00101C66"/>
    <w:rsid w:val="00110F4B"/>
    <w:rsid w:val="001242B0"/>
    <w:rsid w:val="001370BC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754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20D4"/>
    <w:rsid w:val="001D34E5"/>
    <w:rsid w:val="001D5E73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3BC9"/>
    <w:rsid w:val="00264246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0295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FFE"/>
    <w:rsid w:val="00441D39"/>
    <w:rsid w:val="00445EC2"/>
    <w:rsid w:val="0044788B"/>
    <w:rsid w:val="004507A9"/>
    <w:rsid w:val="00451B7A"/>
    <w:rsid w:val="00460A66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C6FC0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4A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E0684"/>
    <w:rsid w:val="007E3957"/>
    <w:rsid w:val="007E50C5"/>
    <w:rsid w:val="007E5585"/>
    <w:rsid w:val="007F1513"/>
    <w:rsid w:val="007F5A7B"/>
    <w:rsid w:val="008004EE"/>
    <w:rsid w:val="00802322"/>
    <w:rsid w:val="00804952"/>
    <w:rsid w:val="00804FBC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868D8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8F5531"/>
    <w:rsid w:val="00901EC6"/>
    <w:rsid w:val="0091292C"/>
    <w:rsid w:val="00914A29"/>
    <w:rsid w:val="00922873"/>
    <w:rsid w:val="0092302C"/>
    <w:rsid w:val="00932A92"/>
    <w:rsid w:val="00937C06"/>
    <w:rsid w:val="00943114"/>
    <w:rsid w:val="009466FB"/>
    <w:rsid w:val="0095299B"/>
    <w:rsid w:val="00952ECA"/>
    <w:rsid w:val="00953AC6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AF76B5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73AA8"/>
    <w:rsid w:val="00B8292C"/>
    <w:rsid w:val="00B8653F"/>
    <w:rsid w:val="00B94D32"/>
    <w:rsid w:val="00B9770B"/>
    <w:rsid w:val="00BC1490"/>
    <w:rsid w:val="00BC672E"/>
    <w:rsid w:val="00BC7C67"/>
    <w:rsid w:val="00BE1E30"/>
    <w:rsid w:val="00BE44B1"/>
    <w:rsid w:val="00BE653D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4081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B4E5A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15CC6"/>
    <w:rsid w:val="00D21198"/>
    <w:rsid w:val="00D21A7D"/>
    <w:rsid w:val="00D23248"/>
    <w:rsid w:val="00D3076B"/>
    <w:rsid w:val="00D41066"/>
    <w:rsid w:val="00D44820"/>
    <w:rsid w:val="00D56731"/>
    <w:rsid w:val="00D7162F"/>
    <w:rsid w:val="00D85BAB"/>
    <w:rsid w:val="00D86453"/>
    <w:rsid w:val="00D94853"/>
    <w:rsid w:val="00DA018A"/>
    <w:rsid w:val="00DB25E8"/>
    <w:rsid w:val="00DB7B16"/>
    <w:rsid w:val="00DC1409"/>
    <w:rsid w:val="00DC3462"/>
    <w:rsid w:val="00DC59F5"/>
    <w:rsid w:val="00DC65DA"/>
    <w:rsid w:val="00DC7DA1"/>
    <w:rsid w:val="00DE2E64"/>
    <w:rsid w:val="00DE6726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96B1F"/>
    <w:rsid w:val="00EA5242"/>
    <w:rsid w:val="00EB06E8"/>
    <w:rsid w:val="00EB3345"/>
    <w:rsid w:val="00EB40F4"/>
    <w:rsid w:val="00EB6C05"/>
    <w:rsid w:val="00EC5199"/>
    <w:rsid w:val="00EC6BC7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C4F1F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A11A-A28F-4FD3-A02E-B2872F34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4</cp:revision>
  <cp:lastPrinted>2023-11-04T12:56:00Z</cp:lastPrinted>
  <dcterms:created xsi:type="dcterms:W3CDTF">2023-11-04T12:58:00Z</dcterms:created>
  <dcterms:modified xsi:type="dcterms:W3CDTF">2023-11-04T13:00:00Z</dcterms:modified>
</cp:coreProperties>
</file>